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4F" w:rsidRDefault="00B83663" w:rsidP="00461F56">
      <w:pPr>
        <w:spacing w:line="480" w:lineRule="auto"/>
      </w:pPr>
      <w:bookmarkStart w:id="0" w:name="_GoBack"/>
      <w:bookmarkEnd w:id="0"/>
      <w:r>
        <w:t>History Program</w:t>
      </w:r>
    </w:p>
    <w:p w:rsidR="00B83663" w:rsidRDefault="00B83663" w:rsidP="00461F56">
      <w:pPr>
        <w:spacing w:line="480" w:lineRule="auto"/>
      </w:pPr>
      <w:r>
        <w:t xml:space="preserve">Team Members: Carl </w:t>
      </w:r>
      <w:proofErr w:type="spellStart"/>
      <w:r>
        <w:t>Creasman</w:t>
      </w:r>
      <w:proofErr w:type="spellEnd"/>
      <w:r>
        <w:t xml:space="preserve">, Lindsey </w:t>
      </w:r>
      <w:proofErr w:type="spellStart"/>
      <w:r>
        <w:t>McNellis</w:t>
      </w:r>
      <w:proofErr w:type="spellEnd"/>
      <w:r>
        <w:t>, Cyndi Poole</w:t>
      </w:r>
    </w:p>
    <w:p w:rsidR="00B83663" w:rsidRDefault="00B83663" w:rsidP="00461F56">
      <w:pPr>
        <w:spacing w:line="480" w:lineRule="auto"/>
      </w:pPr>
      <w:r w:rsidRPr="00B83663">
        <w:rPr>
          <w:b/>
        </w:rPr>
        <w:t>Gen Ed Outcome:</w:t>
      </w:r>
      <w:r>
        <w:t xml:space="preserve"> Cultural and Historical Understanding: Demonstrate understanding of the diverse traditions of the world and an individual’s place in it.</w:t>
      </w:r>
    </w:p>
    <w:p w:rsidR="00B83663" w:rsidRDefault="00B83663" w:rsidP="00461F56">
      <w:pPr>
        <w:spacing w:line="480" w:lineRule="auto"/>
      </w:pPr>
      <w:r w:rsidRPr="00935CA4">
        <w:rPr>
          <w:b/>
        </w:rPr>
        <w:t>Course</w:t>
      </w:r>
      <w:r w:rsidR="00935CA4" w:rsidRPr="00935CA4">
        <w:rPr>
          <w:b/>
        </w:rPr>
        <w:t>:</w:t>
      </w:r>
      <w:r w:rsidR="00935CA4">
        <w:t xml:space="preserve"> </w:t>
      </w:r>
      <w:r>
        <w:t>AMH 2020: US History 1877-Present</w:t>
      </w:r>
      <w:r>
        <w:tab/>
        <w:t>`</w:t>
      </w:r>
    </w:p>
    <w:p w:rsidR="00935CA4" w:rsidRDefault="00935CA4" w:rsidP="00461F56">
      <w:pPr>
        <w:spacing w:line="480" w:lineRule="auto"/>
      </w:pPr>
      <w:r w:rsidRPr="00935CA4">
        <w:rPr>
          <w:b/>
        </w:rPr>
        <w:t>Course Outcome:</w:t>
      </w:r>
      <w:r>
        <w:t xml:space="preserve">  Students will be able to assess the role that diversity (different genders, religions, races, ethnicities, and nationalities) played in the shaping of the modern history of the United States.</w:t>
      </w:r>
    </w:p>
    <w:p w:rsidR="00935CA4" w:rsidRDefault="00935CA4" w:rsidP="00461F56">
      <w:pPr>
        <w:spacing w:line="480" w:lineRule="auto"/>
        <w:rPr>
          <w:b/>
        </w:rPr>
      </w:pPr>
      <w:r>
        <w:rPr>
          <w:b/>
        </w:rPr>
        <w:t xml:space="preserve">Assessment method: </w:t>
      </w:r>
      <w:r w:rsidRPr="00935CA4">
        <w:t>Writing Assignment</w:t>
      </w:r>
    </w:p>
    <w:p w:rsidR="00461F56" w:rsidRDefault="00461F56" w:rsidP="00461F56">
      <w:pPr>
        <w:spacing w:line="480" w:lineRule="auto"/>
      </w:pPr>
      <w:r w:rsidRPr="00935CA4">
        <w:rPr>
          <w:b/>
        </w:rPr>
        <w:t>Question:</w:t>
      </w:r>
      <w:r>
        <w:t xml:space="preserve"> Analyze [historical event/time period].  Be sure to discuss the different groups and subgroups involved, and the ways in which they affected and were affected by this event/ time period.</w:t>
      </w:r>
    </w:p>
    <w:p w:rsidR="00461F56" w:rsidRDefault="00935CA4" w:rsidP="00461F56">
      <w:r w:rsidRPr="00935CA4">
        <w:rPr>
          <w:b/>
        </w:rPr>
        <w:t>Assessment Instrument</w:t>
      </w:r>
      <w:r w:rsidR="00461F56" w:rsidRPr="00935CA4">
        <w:rPr>
          <w:b/>
        </w:rPr>
        <w:t>:</w:t>
      </w:r>
      <w:r w:rsidR="00461F56">
        <w:t xml:space="preserve"> Checklist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  <w:gridCol w:w="1098"/>
      </w:tblGrid>
      <w:tr w:rsidR="00461F56" w:rsidTr="00461F56">
        <w:tc>
          <w:tcPr>
            <w:tcW w:w="8478" w:type="dxa"/>
          </w:tcPr>
          <w:p w:rsidR="00461F56" w:rsidRDefault="00461F56" w:rsidP="00461F56">
            <w:pPr>
              <w:spacing w:line="276" w:lineRule="auto"/>
            </w:pPr>
            <w:r>
              <w:t>The student identified the groups and subgroups involved in the event/ time period.</w:t>
            </w:r>
          </w:p>
        </w:tc>
        <w:tc>
          <w:tcPr>
            <w:tcW w:w="1098" w:type="dxa"/>
          </w:tcPr>
          <w:p w:rsidR="00461F56" w:rsidRDefault="00461F56" w:rsidP="00461F56">
            <w:pPr>
              <w:spacing w:line="276" w:lineRule="auto"/>
            </w:pPr>
          </w:p>
        </w:tc>
      </w:tr>
      <w:tr w:rsidR="00461F56" w:rsidTr="00461F56">
        <w:tc>
          <w:tcPr>
            <w:tcW w:w="8478" w:type="dxa"/>
          </w:tcPr>
          <w:p w:rsidR="00461F56" w:rsidRDefault="00935CA4" w:rsidP="00461F56">
            <w:pPr>
              <w:spacing w:line="276" w:lineRule="auto"/>
            </w:pPr>
            <w:r>
              <w:t>The student detected</w:t>
            </w:r>
            <w:r w:rsidR="00461F56">
              <w:t xml:space="preserve"> the ways that each group affected this event/time period.</w:t>
            </w:r>
          </w:p>
        </w:tc>
        <w:tc>
          <w:tcPr>
            <w:tcW w:w="1098" w:type="dxa"/>
          </w:tcPr>
          <w:p w:rsidR="00461F56" w:rsidRDefault="00461F56" w:rsidP="00461F56">
            <w:pPr>
              <w:spacing w:line="276" w:lineRule="auto"/>
            </w:pPr>
          </w:p>
        </w:tc>
      </w:tr>
      <w:tr w:rsidR="00461F56" w:rsidTr="00461F56">
        <w:tc>
          <w:tcPr>
            <w:tcW w:w="8478" w:type="dxa"/>
          </w:tcPr>
          <w:p w:rsidR="00461F56" w:rsidRDefault="00935CA4" w:rsidP="00461F56">
            <w:pPr>
              <w:spacing w:line="276" w:lineRule="auto"/>
            </w:pPr>
            <w:r>
              <w:t>The student differentiated the</w:t>
            </w:r>
            <w:r w:rsidR="00461F56">
              <w:t xml:space="preserve"> ways that each group was affected by this event/ time period.</w:t>
            </w:r>
          </w:p>
        </w:tc>
        <w:tc>
          <w:tcPr>
            <w:tcW w:w="1098" w:type="dxa"/>
          </w:tcPr>
          <w:p w:rsidR="00461F56" w:rsidRDefault="00461F56" w:rsidP="00461F56">
            <w:pPr>
              <w:spacing w:line="276" w:lineRule="auto"/>
            </w:pPr>
          </w:p>
        </w:tc>
      </w:tr>
      <w:tr w:rsidR="00461F56" w:rsidTr="00461F56">
        <w:tc>
          <w:tcPr>
            <w:tcW w:w="8478" w:type="dxa"/>
          </w:tcPr>
          <w:p w:rsidR="00461F56" w:rsidRDefault="00461F56" w:rsidP="00461F56">
            <w:pPr>
              <w:spacing w:line="276" w:lineRule="auto"/>
            </w:pPr>
          </w:p>
        </w:tc>
        <w:tc>
          <w:tcPr>
            <w:tcW w:w="1098" w:type="dxa"/>
          </w:tcPr>
          <w:p w:rsidR="00461F56" w:rsidRDefault="00461F56" w:rsidP="00461F56">
            <w:pPr>
              <w:spacing w:line="276" w:lineRule="auto"/>
            </w:pPr>
          </w:p>
        </w:tc>
      </w:tr>
    </w:tbl>
    <w:p w:rsidR="00461F56" w:rsidRDefault="00461F56" w:rsidP="00461F56">
      <w:pPr>
        <w:spacing w:line="480" w:lineRule="auto"/>
      </w:pPr>
    </w:p>
    <w:sectPr w:rsidR="00461F56" w:rsidSect="000F4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1F56"/>
    <w:rsid w:val="000640BD"/>
    <w:rsid w:val="000F435E"/>
    <w:rsid w:val="00461F56"/>
    <w:rsid w:val="0073514A"/>
    <w:rsid w:val="008C66F5"/>
    <w:rsid w:val="00935CA4"/>
    <w:rsid w:val="00B83663"/>
    <w:rsid w:val="00D11AAA"/>
    <w:rsid w:val="00E575B2"/>
    <w:rsid w:val="00F6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Cyndi Poole</dc:creator>
  <cp:lastModifiedBy>Kurt Ewen</cp:lastModifiedBy>
  <cp:revision>2</cp:revision>
  <dcterms:created xsi:type="dcterms:W3CDTF">2011-06-15T14:56:00Z</dcterms:created>
  <dcterms:modified xsi:type="dcterms:W3CDTF">2011-06-15T14:56:00Z</dcterms:modified>
</cp:coreProperties>
</file>